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97" w:rsidRPr="00B35178" w:rsidRDefault="00E73B77" w:rsidP="00E61965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178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A32AF">
        <w:rPr>
          <w:rFonts w:ascii="Times New Roman" w:hAnsi="Times New Roman" w:cs="Times New Roman"/>
          <w:b/>
          <w:sz w:val="28"/>
          <w:szCs w:val="28"/>
        </w:rPr>
        <w:t>4/VIII</w:t>
      </w:r>
      <w:r w:rsidR="00EB30CB" w:rsidRPr="00B35178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="00EB30CB" w:rsidRPr="00B35178">
        <w:rPr>
          <w:rFonts w:ascii="Times New Roman" w:hAnsi="Times New Roman" w:cs="Times New Roman"/>
          <w:b/>
          <w:sz w:val="28"/>
          <w:szCs w:val="28"/>
        </w:rPr>
        <w:t>2016</w:t>
      </w:r>
    </w:p>
    <w:p w:rsidR="00BB2706" w:rsidRPr="00B35178" w:rsidRDefault="00BB2706" w:rsidP="00E61965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178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E73B77" w:rsidRPr="00B35178" w:rsidRDefault="00EB30CB" w:rsidP="00E61965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17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F0802" w:rsidRPr="00B35178">
        <w:rPr>
          <w:rFonts w:ascii="Times New Roman" w:hAnsi="Times New Roman" w:cs="Times New Roman"/>
          <w:b/>
          <w:sz w:val="28"/>
          <w:szCs w:val="28"/>
        </w:rPr>
        <w:t>29</w:t>
      </w:r>
      <w:r w:rsidR="00E73B77" w:rsidRPr="00B35178">
        <w:rPr>
          <w:rFonts w:ascii="Times New Roman" w:hAnsi="Times New Roman" w:cs="Times New Roman"/>
          <w:b/>
          <w:sz w:val="28"/>
          <w:szCs w:val="28"/>
        </w:rPr>
        <w:t xml:space="preserve"> czerwca 2016 r.</w:t>
      </w:r>
    </w:p>
    <w:p w:rsidR="005F3246" w:rsidRPr="00B35178" w:rsidRDefault="00E73B77" w:rsidP="00E61965">
      <w:pPr>
        <w:spacing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706"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1F0802" w:rsidRPr="00B35178">
        <w:rPr>
          <w:rFonts w:ascii="Times New Roman" w:hAnsi="Times New Roman" w:cs="Times New Roman"/>
          <w:b/>
          <w:i/>
          <w:sz w:val="28"/>
          <w:szCs w:val="28"/>
        </w:rPr>
        <w:t>zadań dla struktur PZD</w:t>
      </w:r>
      <w:r w:rsidR="008D5381"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246" w:rsidRPr="00B35178">
        <w:rPr>
          <w:rFonts w:ascii="Times New Roman" w:hAnsi="Times New Roman" w:cs="Times New Roman"/>
          <w:b/>
          <w:i/>
          <w:sz w:val="28"/>
          <w:szCs w:val="28"/>
        </w:rPr>
        <w:t>związanych</w:t>
      </w:r>
      <w:r w:rsidR="008D5381"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 z funkcjonowaniem</w:t>
      </w:r>
      <w:r w:rsidR="005F3246"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2706" w:rsidRPr="00B35178" w:rsidRDefault="005F3246" w:rsidP="00E06DF7">
      <w:pPr>
        <w:spacing w:after="0" w:afterAutospacing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w ROD </w:t>
      </w:r>
      <w:r w:rsidR="001F0802" w:rsidRPr="00B35178">
        <w:rPr>
          <w:rFonts w:ascii="Times New Roman" w:hAnsi="Times New Roman" w:cs="Times New Roman"/>
          <w:b/>
          <w:i/>
          <w:sz w:val="28"/>
          <w:szCs w:val="28"/>
        </w:rPr>
        <w:t xml:space="preserve">ustawy o utrzymaniu czystości i porządku w gminach </w:t>
      </w:r>
    </w:p>
    <w:p w:rsidR="00BB2706" w:rsidRPr="00B35178" w:rsidRDefault="00BB2706" w:rsidP="00E61965">
      <w:pPr>
        <w:spacing w:after="0" w:afterAutospacing="0" w:line="240" w:lineRule="auto"/>
        <w:rPr>
          <w:rFonts w:ascii="Times New Roman" w:hAnsi="Times New Roman" w:cs="Times New Roman"/>
          <w:sz w:val="16"/>
          <w:szCs w:val="16"/>
        </w:rPr>
      </w:pPr>
    </w:p>
    <w:p w:rsidR="00EB30CB" w:rsidRPr="00B35178" w:rsidRDefault="00977BFA" w:rsidP="00E61965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178">
        <w:rPr>
          <w:rFonts w:ascii="Times New Roman" w:eastAsia="Times New Roman" w:hAnsi="Times New Roman" w:cs="Times New Roman"/>
          <w:sz w:val="28"/>
          <w:szCs w:val="28"/>
        </w:rPr>
        <w:t>Krajowa Rada PZD d</w:t>
      </w:r>
      <w:r w:rsidR="00EB30CB" w:rsidRPr="00B35178">
        <w:rPr>
          <w:rFonts w:ascii="Times New Roman" w:eastAsia="Times New Roman" w:hAnsi="Times New Roman" w:cs="Times New Roman"/>
          <w:sz w:val="28"/>
          <w:szCs w:val="28"/>
        </w:rPr>
        <w:t xml:space="preserve">ziałając na podstawie </w:t>
      </w:r>
      <w:r w:rsidR="00271EC2" w:rsidRPr="00B35178">
        <w:rPr>
          <w:rFonts w:ascii="Times New Roman" w:eastAsia="Times New Roman" w:hAnsi="Times New Roman" w:cs="Times New Roman"/>
          <w:sz w:val="28"/>
          <w:szCs w:val="28"/>
        </w:rPr>
        <w:t>§ 130 pkt</w:t>
      </w:r>
      <w:r w:rsidR="00E73B77" w:rsidRPr="00B351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EC2" w:rsidRPr="00B35178">
        <w:rPr>
          <w:rFonts w:ascii="Times New Roman" w:eastAsia="Times New Roman" w:hAnsi="Times New Roman" w:cs="Times New Roman"/>
          <w:sz w:val="28"/>
          <w:szCs w:val="28"/>
        </w:rPr>
        <w:t xml:space="preserve"> 2 statutu </w:t>
      </w:r>
      <w:r w:rsidRPr="00B35178">
        <w:rPr>
          <w:rFonts w:ascii="Times New Roman" w:eastAsia="Times New Roman" w:hAnsi="Times New Roman" w:cs="Times New Roman"/>
          <w:sz w:val="28"/>
          <w:szCs w:val="28"/>
        </w:rPr>
        <w:t xml:space="preserve">PZD </w:t>
      </w:r>
      <w:r w:rsidR="00FB3097" w:rsidRPr="00B35178">
        <w:rPr>
          <w:rFonts w:ascii="Times New Roman" w:eastAsia="Times New Roman" w:hAnsi="Times New Roman" w:cs="Times New Roman"/>
          <w:sz w:val="28"/>
          <w:szCs w:val="28"/>
        </w:rPr>
        <w:t>stwierdza co następuje:</w:t>
      </w:r>
    </w:p>
    <w:p w:rsidR="00FB3097" w:rsidRPr="00B35178" w:rsidRDefault="00FB3097" w:rsidP="00E61965">
      <w:pPr>
        <w:spacing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78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</w:p>
    <w:p w:rsidR="00CA69B0" w:rsidRPr="00B35178" w:rsidRDefault="00FB3097" w:rsidP="00E61965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178">
        <w:rPr>
          <w:rFonts w:ascii="Times New Roman" w:eastAsia="Times New Roman" w:hAnsi="Times New Roman" w:cs="Times New Roman"/>
          <w:sz w:val="28"/>
          <w:szCs w:val="28"/>
        </w:rPr>
        <w:t xml:space="preserve">Po zapoznaniu się z </w:t>
      </w:r>
      <w:r w:rsidR="001F0802" w:rsidRPr="00B35178">
        <w:rPr>
          <w:rFonts w:ascii="Times New Roman" w:eastAsia="Times New Roman" w:hAnsi="Times New Roman" w:cs="Times New Roman"/>
          <w:i/>
          <w:sz w:val="28"/>
          <w:szCs w:val="28"/>
        </w:rPr>
        <w:t>Informacją w sprawie funkcjonowania w rodzinnych ogrodach działkowych ustawy o utrzymaniu czystości i porządku w gminach</w:t>
      </w:r>
      <w:r w:rsidR="001F0802" w:rsidRPr="00B35178">
        <w:rPr>
          <w:rFonts w:ascii="Times New Roman" w:eastAsia="Times New Roman" w:hAnsi="Times New Roman" w:cs="Times New Roman"/>
          <w:sz w:val="28"/>
          <w:szCs w:val="28"/>
        </w:rPr>
        <w:t>, w tym w zakresie opłat za śmieci stwierdza, iż:</w:t>
      </w:r>
    </w:p>
    <w:p w:rsidR="0063020A" w:rsidRPr="00B35178" w:rsidRDefault="000A0C73" w:rsidP="00E61965">
      <w:pPr>
        <w:pStyle w:val="Akapitzlist"/>
        <w:numPr>
          <w:ilvl w:val="0"/>
          <w:numId w:val="13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Opłatą ryczałtową wynikającą z ustawy o utrzymaniu czystości i porządku w gminach oraz ogólnymi zasadami z tej ustawy</w:t>
      </w:r>
      <w:r w:rsidR="0063020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69B0" w:rsidRPr="00B35178">
        <w:rPr>
          <w:rFonts w:ascii="Times New Roman" w:eastAsia="Arial Unicode MS" w:hAnsi="Times New Roman" w:cs="Times New Roman"/>
          <w:sz w:val="28"/>
          <w:szCs w:val="28"/>
        </w:rPr>
        <w:t xml:space="preserve">zostało objętych </w:t>
      </w:r>
      <w:r w:rsidR="0063020A" w:rsidRPr="00B35178">
        <w:rPr>
          <w:rFonts w:ascii="Times New Roman" w:eastAsia="Arial Unicode MS" w:hAnsi="Times New Roman" w:cs="Times New Roman"/>
          <w:sz w:val="28"/>
          <w:szCs w:val="28"/>
        </w:rPr>
        <w:t xml:space="preserve">2836 ROD o pow. 24435,8925 ha i liczbie działek rodzinnych - 539681. Stanowi to </w:t>
      </w:r>
      <w:r w:rsidR="0063020A" w:rsidRPr="00B35178">
        <w:rPr>
          <w:rFonts w:ascii="Times New Roman" w:eastAsia="Arial Unicode MS" w:hAnsi="Times New Roman" w:cs="Times New Roman"/>
          <w:b/>
          <w:sz w:val="28"/>
          <w:szCs w:val="28"/>
        </w:rPr>
        <w:t>60,40%</w:t>
      </w:r>
      <w:r w:rsidR="0063020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ROD ogółem, </w:t>
      </w:r>
      <w:r w:rsidR="0063020A" w:rsidRPr="00B35178">
        <w:rPr>
          <w:rFonts w:ascii="Times New Roman" w:eastAsia="Arial Unicode MS" w:hAnsi="Times New Roman" w:cs="Times New Roman"/>
          <w:b/>
          <w:sz w:val="28"/>
          <w:szCs w:val="28"/>
        </w:rPr>
        <w:t>59,62%</w:t>
      </w:r>
      <w:r w:rsidR="0063020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powierzchni ogółem oraz </w:t>
      </w:r>
      <w:r w:rsidR="0063020A" w:rsidRPr="00B35178">
        <w:rPr>
          <w:rFonts w:ascii="Times New Roman" w:eastAsia="Arial Unicode MS" w:hAnsi="Times New Roman" w:cs="Times New Roman"/>
          <w:b/>
          <w:sz w:val="28"/>
          <w:szCs w:val="28"/>
        </w:rPr>
        <w:t>59,51</w:t>
      </w:r>
      <w:r w:rsidR="0063020A" w:rsidRPr="00B35178">
        <w:rPr>
          <w:rFonts w:ascii="Times New Roman" w:eastAsia="Arial Unicode MS" w:hAnsi="Times New Roman" w:cs="Times New Roman"/>
          <w:sz w:val="28"/>
          <w:szCs w:val="28"/>
        </w:rPr>
        <w:t xml:space="preserve">% liczby działek ogółem. Pozostałe ogrody rozliczają się na podstawie indywidualnych umów z prywatnymi firmami albo nie mają </w:t>
      </w:r>
      <w:r w:rsidR="00A26535">
        <w:rPr>
          <w:rFonts w:ascii="Times New Roman" w:eastAsia="Arial Unicode MS" w:hAnsi="Times New Roman" w:cs="Times New Roman"/>
          <w:sz w:val="28"/>
          <w:szCs w:val="28"/>
        </w:rPr>
        <w:t>podpisanych umów na wywóz śmieci</w:t>
      </w:r>
      <w:r w:rsidR="0063020A" w:rsidRPr="00B35178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A69B0"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69B0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Ustawą o utrzymaniu czystości i porządku w gminach została objęta znaczna liczba rodzinnych ogrodów działkowych, która w związku z obowiązkiem wprowadzania </w:t>
      </w:r>
      <w:r w:rsidR="00E06DF7" w:rsidRPr="00B35178">
        <w:rPr>
          <w:rFonts w:ascii="Times New Roman" w:eastAsia="Arial Unicode MS" w:hAnsi="Times New Roman" w:cs="Times New Roman"/>
          <w:b/>
          <w:sz w:val="28"/>
          <w:szCs w:val="28"/>
        </w:rPr>
        <w:t>przez gminy/miasta</w:t>
      </w:r>
      <w:r w:rsidR="00A2653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A69B0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opłaty ryczałtowej będzie stale </w:t>
      </w:r>
      <w:r w:rsidR="00977BFA" w:rsidRPr="00B35178">
        <w:rPr>
          <w:rFonts w:ascii="Times New Roman" w:eastAsia="Arial Unicode MS" w:hAnsi="Times New Roman" w:cs="Times New Roman"/>
          <w:b/>
          <w:sz w:val="28"/>
          <w:szCs w:val="28"/>
        </w:rPr>
        <w:t>po</w:t>
      </w:r>
      <w:r w:rsidR="00CA69B0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większać się. </w:t>
      </w:r>
    </w:p>
    <w:p w:rsidR="00042002" w:rsidRDefault="00040E84" w:rsidP="00E61965">
      <w:pPr>
        <w:pStyle w:val="Akapitzlist"/>
        <w:numPr>
          <w:ilvl w:val="0"/>
          <w:numId w:val="13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002">
        <w:rPr>
          <w:rFonts w:ascii="Times New Roman" w:eastAsia="Arial Unicode MS" w:hAnsi="Times New Roman" w:cs="Times New Roman"/>
          <w:sz w:val="28"/>
          <w:szCs w:val="28"/>
        </w:rPr>
        <w:t>Ustawa o utrzymaniu czystości i porządku w gminach jest różnie interpretowana przez gminy/miasta w stosunku do rodzinnych ogrodów działkowych</w:t>
      </w:r>
      <w:r w:rsidR="0094797A" w:rsidRPr="0004200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94797A" w:rsidRPr="00042002">
        <w:rPr>
          <w:rFonts w:ascii="Times New Roman" w:eastAsia="Arial Unicode MS" w:hAnsi="Times New Roman" w:cs="Times New Roman"/>
          <w:b/>
          <w:sz w:val="28"/>
          <w:szCs w:val="28"/>
        </w:rPr>
        <w:t xml:space="preserve">Wprowadzenie lub brak wprowadzenia ryczałtowej opłaty za wywóz śmieci </w:t>
      </w:r>
      <w:r w:rsidR="0041493E" w:rsidRPr="00042002">
        <w:rPr>
          <w:rFonts w:ascii="Times New Roman" w:eastAsia="Arial Unicode MS" w:hAnsi="Times New Roman" w:cs="Times New Roman"/>
          <w:b/>
          <w:sz w:val="28"/>
          <w:szCs w:val="28"/>
        </w:rPr>
        <w:t xml:space="preserve">z terenów ROD </w:t>
      </w:r>
      <w:r w:rsidR="00A11BF9" w:rsidRPr="00042002">
        <w:rPr>
          <w:rFonts w:ascii="Times New Roman" w:eastAsia="Arial Unicode MS" w:hAnsi="Times New Roman" w:cs="Times New Roman"/>
          <w:b/>
          <w:sz w:val="28"/>
          <w:szCs w:val="28"/>
        </w:rPr>
        <w:t xml:space="preserve">często </w:t>
      </w:r>
      <w:r w:rsidRPr="00042002">
        <w:rPr>
          <w:rFonts w:ascii="Times New Roman" w:eastAsia="Arial Unicode MS" w:hAnsi="Times New Roman" w:cs="Times New Roman"/>
          <w:b/>
          <w:sz w:val="28"/>
          <w:szCs w:val="28"/>
        </w:rPr>
        <w:t>nie ma uzasadnienia prawnego</w:t>
      </w:r>
      <w:r w:rsidR="0094797A" w:rsidRPr="00042002">
        <w:rPr>
          <w:rFonts w:ascii="Times New Roman" w:eastAsia="Arial Unicode MS" w:hAnsi="Times New Roman" w:cs="Times New Roman"/>
          <w:b/>
          <w:sz w:val="28"/>
          <w:szCs w:val="28"/>
        </w:rPr>
        <w:t xml:space="preserve">, lecz </w:t>
      </w:r>
      <w:r w:rsidR="0032487D" w:rsidRPr="00042002">
        <w:rPr>
          <w:rFonts w:ascii="Times New Roman" w:eastAsia="Arial Unicode MS" w:hAnsi="Times New Roman" w:cs="Times New Roman"/>
          <w:b/>
          <w:sz w:val="28"/>
          <w:szCs w:val="28"/>
        </w:rPr>
        <w:t>zależy</w:t>
      </w:r>
      <w:r w:rsidRPr="00042002">
        <w:rPr>
          <w:rFonts w:ascii="Times New Roman" w:eastAsia="Arial Unicode MS" w:hAnsi="Times New Roman" w:cs="Times New Roman"/>
          <w:b/>
          <w:sz w:val="28"/>
          <w:szCs w:val="28"/>
        </w:rPr>
        <w:t xml:space="preserve"> od polityki danej gminy/miasta oraz </w:t>
      </w:r>
      <w:r w:rsidR="00A26535" w:rsidRPr="00042002">
        <w:rPr>
          <w:rFonts w:ascii="Times New Roman" w:eastAsia="Arial Unicode MS" w:hAnsi="Times New Roman" w:cs="Times New Roman"/>
          <w:b/>
          <w:sz w:val="28"/>
          <w:szCs w:val="28"/>
        </w:rPr>
        <w:t>współpracy</w:t>
      </w:r>
      <w:r w:rsidRPr="00042002">
        <w:rPr>
          <w:rFonts w:ascii="Times New Roman" w:eastAsia="Arial Unicode MS" w:hAnsi="Times New Roman" w:cs="Times New Roman"/>
          <w:b/>
          <w:sz w:val="28"/>
          <w:szCs w:val="28"/>
        </w:rPr>
        <w:t xml:space="preserve"> z działkowcami oraz strukturami PZD.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487D" w:rsidRPr="00042002" w:rsidRDefault="0032487D" w:rsidP="00E61965">
      <w:pPr>
        <w:pStyle w:val="Akapitzlist"/>
        <w:numPr>
          <w:ilvl w:val="0"/>
          <w:numId w:val="13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Gminy/miasta </w:t>
      </w:r>
      <w:r w:rsidR="002B7DBF" w:rsidRPr="00042002">
        <w:rPr>
          <w:rFonts w:ascii="Times New Roman" w:eastAsia="Arial Unicode MS" w:hAnsi="Times New Roman" w:cs="Times New Roman"/>
          <w:sz w:val="28"/>
          <w:szCs w:val="28"/>
        </w:rPr>
        <w:t xml:space="preserve">różnie 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interpretują zapisy samej ustawy </w:t>
      </w:r>
      <w:r w:rsidR="002B7DBF" w:rsidRPr="00042002">
        <w:rPr>
          <w:rFonts w:ascii="Times New Roman" w:eastAsia="Arial Unicode MS" w:hAnsi="Times New Roman" w:cs="Times New Roman"/>
          <w:sz w:val="28"/>
          <w:szCs w:val="28"/>
        </w:rPr>
        <w:t>o utrzymaniu czystości i porządku w gminach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B7DBF" w:rsidRPr="00042002">
        <w:rPr>
          <w:rFonts w:ascii="Times New Roman" w:eastAsia="Arial Unicode MS" w:hAnsi="Times New Roman" w:cs="Times New Roman"/>
          <w:sz w:val="28"/>
          <w:szCs w:val="28"/>
        </w:rPr>
        <w:t>w stosunku do ROD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A165C" w:rsidRPr="00042002">
        <w:rPr>
          <w:rFonts w:ascii="Times New Roman" w:eastAsia="Arial Unicode MS" w:hAnsi="Times New Roman" w:cs="Times New Roman"/>
          <w:sz w:val="28"/>
          <w:szCs w:val="28"/>
        </w:rPr>
        <w:t xml:space="preserve">Przyczyną tego stanu rzeczy jest </w:t>
      </w:r>
      <w:r w:rsidR="00CA165C" w:rsidRPr="00042002">
        <w:rPr>
          <w:rFonts w:ascii="Times New Roman" w:eastAsia="Arial Unicode MS" w:hAnsi="Times New Roman" w:cs="Times New Roman"/>
          <w:b/>
          <w:sz w:val="28"/>
          <w:szCs w:val="28"/>
        </w:rPr>
        <w:t>brak jasnych i precyzyjnych przepisów ustawy o utrzymaniu czystości i porządku w gminach odnoszących się do rodzinnych ogrodów działkowych.</w:t>
      </w:r>
      <w:r w:rsidR="00483370" w:rsidRPr="00042002">
        <w:rPr>
          <w:rFonts w:ascii="Times New Roman" w:eastAsia="Arial Unicode MS" w:hAnsi="Times New Roman" w:cs="Times New Roman"/>
          <w:sz w:val="28"/>
          <w:szCs w:val="28"/>
        </w:rPr>
        <w:t xml:space="preserve"> Większość gmin/miast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 uważa, że opłata ryczałtowa za wywóz śmieci </w:t>
      </w:r>
      <w:r w:rsidR="00E06DF7" w:rsidRPr="00042002">
        <w:rPr>
          <w:rFonts w:ascii="Times New Roman" w:eastAsia="Arial Unicode MS" w:hAnsi="Times New Roman" w:cs="Times New Roman"/>
          <w:sz w:val="28"/>
          <w:szCs w:val="28"/>
        </w:rPr>
        <w:t>„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>dla nieruchomości niezamieszkałych wykorzystywanych na cele rekreacyjno wypoczynkowe</w:t>
      </w:r>
      <w:r w:rsidR="00E06DF7" w:rsidRPr="00042002">
        <w:rPr>
          <w:rFonts w:ascii="Times New Roman" w:eastAsia="Arial Unicode MS" w:hAnsi="Times New Roman" w:cs="Times New Roman"/>
          <w:sz w:val="28"/>
          <w:szCs w:val="28"/>
        </w:rPr>
        <w:t>”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 odnosi się </w:t>
      </w:r>
      <w:r w:rsidR="007D57D2" w:rsidRPr="00042002">
        <w:rPr>
          <w:rFonts w:ascii="Times New Roman" w:eastAsia="Arial Unicode MS" w:hAnsi="Times New Roman" w:cs="Times New Roman"/>
          <w:sz w:val="28"/>
          <w:szCs w:val="28"/>
        </w:rPr>
        <w:t xml:space="preserve">do 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ROD (a w ramach ogrodu do poszczególnej działki rodzinnej). Inne gminy/miasta uważają, że nie </w:t>
      </w:r>
      <w:r w:rsidR="002B7DBF" w:rsidRPr="00042002">
        <w:rPr>
          <w:rFonts w:ascii="Times New Roman" w:eastAsia="Arial Unicode MS" w:hAnsi="Times New Roman" w:cs="Times New Roman"/>
          <w:sz w:val="28"/>
          <w:szCs w:val="28"/>
        </w:rPr>
        <w:t>ma zastosowania do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 ROD</w:t>
      </w:r>
      <w:r w:rsidR="002B7DBF" w:rsidRPr="0004200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 tylko do takich nieruchomości, które mają typowo charakter rekreacyjny i gdzie występują np. domki letniskowe. </w:t>
      </w:r>
      <w:r w:rsidR="00CA165C" w:rsidRPr="00042002">
        <w:rPr>
          <w:rFonts w:ascii="Times New Roman" w:eastAsia="Arial Unicode MS" w:hAnsi="Times New Roman" w:cs="Times New Roman"/>
          <w:sz w:val="28"/>
          <w:szCs w:val="28"/>
        </w:rPr>
        <w:t>Jeszcze i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>nna część gmin/miast twierdzi, że opłata ryczałtowa odnosi się do całej n</w:t>
      </w:r>
      <w:r w:rsidR="002B7DBF" w:rsidRPr="00042002">
        <w:rPr>
          <w:rFonts w:ascii="Times New Roman" w:eastAsia="Arial Unicode MS" w:hAnsi="Times New Roman" w:cs="Times New Roman"/>
          <w:sz w:val="28"/>
          <w:szCs w:val="28"/>
        </w:rPr>
        <w:t>ieruchomości zajmowanej przez RO</w:t>
      </w:r>
      <w:r w:rsidRPr="00042002">
        <w:rPr>
          <w:rFonts w:ascii="Times New Roman" w:eastAsia="Arial Unicode MS" w:hAnsi="Times New Roman" w:cs="Times New Roman"/>
          <w:sz w:val="28"/>
          <w:szCs w:val="28"/>
        </w:rPr>
        <w:t xml:space="preserve">D, a nie poszczególnej działki rodzinnej. </w:t>
      </w:r>
    </w:p>
    <w:p w:rsidR="002B7DBF" w:rsidRPr="00B35178" w:rsidRDefault="00E06DF7" w:rsidP="00E61965">
      <w:pPr>
        <w:pStyle w:val="Akapitzlist"/>
        <w:numPr>
          <w:ilvl w:val="0"/>
          <w:numId w:val="13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Wysokość</w:t>
      </w:r>
      <w:r w:rsidR="002B7DBF" w:rsidRPr="00B35178">
        <w:rPr>
          <w:rFonts w:ascii="Times New Roman" w:eastAsia="Arial Unicode MS" w:hAnsi="Times New Roman" w:cs="Times New Roman"/>
          <w:sz w:val="28"/>
          <w:szCs w:val="28"/>
        </w:rPr>
        <w:t xml:space="preserve"> opłaty ryczałtowej za wywóz śmieci z terenów ROD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>przedstawia się bardzo</w:t>
      </w:r>
      <w:r w:rsidR="002B7DBF"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06081" w:rsidRPr="00B35178">
        <w:rPr>
          <w:rFonts w:ascii="Times New Roman" w:eastAsia="Arial Unicode MS" w:hAnsi="Times New Roman" w:cs="Times New Roman"/>
          <w:sz w:val="28"/>
          <w:szCs w:val="28"/>
        </w:rPr>
        <w:t>skrajn</w:t>
      </w:r>
      <w:r w:rsidR="00D659CC">
        <w:rPr>
          <w:rFonts w:ascii="Times New Roman" w:eastAsia="Arial Unicode MS" w:hAnsi="Times New Roman" w:cs="Times New Roman"/>
          <w:sz w:val="28"/>
          <w:szCs w:val="28"/>
        </w:rPr>
        <w:t>i</w:t>
      </w:r>
      <w:r w:rsidR="00706081" w:rsidRPr="00B35178">
        <w:rPr>
          <w:rFonts w:ascii="Times New Roman" w:eastAsia="Arial Unicode MS" w:hAnsi="Times New Roman" w:cs="Times New Roman"/>
          <w:sz w:val="28"/>
          <w:szCs w:val="28"/>
        </w:rPr>
        <w:t>e</w:t>
      </w:r>
      <w:r w:rsidR="001800E8" w:rsidRPr="00B35178">
        <w:rPr>
          <w:rFonts w:ascii="Times New Roman" w:eastAsia="Arial Unicode MS" w:hAnsi="Times New Roman" w:cs="Times New Roman"/>
          <w:sz w:val="28"/>
          <w:szCs w:val="28"/>
        </w:rPr>
        <w:t xml:space="preserve">. Za śmieci zmieszane, opłaty </w:t>
      </w:r>
      <w:r w:rsidR="00706081" w:rsidRPr="00B35178">
        <w:rPr>
          <w:rFonts w:ascii="Times New Roman" w:eastAsia="Arial Unicode MS" w:hAnsi="Times New Roman" w:cs="Times New Roman"/>
          <w:sz w:val="28"/>
          <w:szCs w:val="28"/>
        </w:rPr>
        <w:t xml:space="preserve">te </w:t>
      </w:r>
      <w:r w:rsidR="005F3246" w:rsidRPr="00B35178">
        <w:rPr>
          <w:rFonts w:ascii="Times New Roman" w:eastAsia="Arial Unicode MS" w:hAnsi="Times New Roman" w:cs="Times New Roman"/>
          <w:sz w:val="28"/>
          <w:szCs w:val="28"/>
        </w:rPr>
        <w:t xml:space="preserve">kształtują </w:t>
      </w:r>
      <w:r w:rsidR="005F3246" w:rsidRPr="00B35178">
        <w:rPr>
          <w:rFonts w:ascii="Times New Roman" w:eastAsia="Arial Unicode MS" w:hAnsi="Times New Roman" w:cs="Times New Roman"/>
          <w:sz w:val="28"/>
          <w:szCs w:val="28"/>
        </w:rPr>
        <w:lastRenderedPageBreak/>
        <w:t>się</w:t>
      </w:r>
      <w:r w:rsidR="0093696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od </w:t>
      </w:r>
      <w:r w:rsidR="0093696A" w:rsidRPr="00B35178">
        <w:rPr>
          <w:rFonts w:ascii="Times New Roman" w:eastAsia="Arial Unicode MS" w:hAnsi="Times New Roman" w:cs="Times New Roman"/>
          <w:b/>
          <w:sz w:val="28"/>
          <w:szCs w:val="28"/>
        </w:rPr>
        <w:t>2 zł</w:t>
      </w:r>
      <w:r w:rsidR="0093696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do </w:t>
      </w:r>
      <w:r w:rsidR="0093696A" w:rsidRPr="00B35178">
        <w:rPr>
          <w:rFonts w:ascii="Times New Roman" w:eastAsia="Arial Unicode MS" w:hAnsi="Times New Roman" w:cs="Times New Roman"/>
          <w:b/>
          <w:sz w:val="28"/>
          <w:szCs w:val="28"/>
        </w:rPr>
        <w:t>307 zł</w:t>
      </w:r>
      <w:r w:rsidR="0093696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rocznie </w:t>
      </w:r>
      <w:r w:rsidR="00706081" w:rsidRPr="00B35178">
        <w:rPr>
          <w:rFonts w:ascii="Times New Roman" w:eastAsia="Arial Unicode MS" w:hAnsi="Times New Roman" w:cs="Times New Roman"/>
          <w:sz w:val="28"/>
          <w:szCs w:val="28"/>
        </w:rPr>
        <w:t xml:space="preserve">od działki. </w:t>
      </w:r>
      <w:r w:rsidR="00CA165C" w:rsidRPr="00B35178">
        <w:rPr>
          <w:rFonts w:ascii="Times New Roman" w:eastAsia="Arial Unicode MS" w:hAnsi="Times New Roman" w:cs="Times New Roman"/>
          <w:sz w:val="28"/>
          <w:szCs w:val="28"/>
        </w:rPr>
        <w:t xml:space="preserve">Oznacza to, że </w:t>
      </w:r>
      <w:r w:rsidR="00706081" w:rsidRPr="00B35178">
        <w:rPr>
          <w:rFonts w:ascii="Times New Roman" w:eastAsia="Arial Unicode MS" w:hAnsi="Times New Roman" w:cs="Times New Roman"/>
          <w:b/>
          <w:sz w:val="28"/>
          <w:szCs w:val="28"/>
        </w:rPr>
        <w:t>wysokość</w:t>
      </w:r>
      <w:r w:rsidR="00CA165C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stawki opłaty ryczałtowej za wywóz śmieci z terenów ROD nie ma </w:t>
      </w:r>
      <w:r w:rsidR="00706081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nic wspólnego z ilością śmieci </w:t>
      </w:r>
      <w:r w:rsidR="0093696A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faktycznie </w:t>
      </w:r>
      <w:r w:rsidR="00706081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wytwarzanych na terenie ogrodów. </w:t>
      </w:r>
      <w:r w:rsidR="0093696A" w:rsidRPr="00B35178">
        <w:rPr>
          <w:rFonts w:ascii="Times New Roman" w:eastAsia="Arial Unicode MS" w:hAnsi="Times New Roman" w:cs="Times New Roman"/>
          <w:b/>
          <w:sz w:val="28"/>
          <w:szCs w:val="28"/>
        </w:rPr>
        <w:t>Stawki te ustalane są bez analizy</w:t>
      </w:r>
      <w:r w:rsidR="00A11BF9" w:rsidRPr="00B35178">
        <w:rPr>
          <w:rFonts w:ascii="Times New Roman" w:eastAsia="Arial Unicode MS" w:hAnsi="Times New Roman" w:cs="Times New Roman"/>
          <w:b/>
          <w:sz w:val="28"/>
          <w:szCs w:val="28"/>
        </w:rPr>
        <w:t>, oceny i konsultacji z rodzinnymi</w:t>
      </w:r>
      <w:r w:rsidR="0093696A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ogrodami działkowymi. Są one narzucane „odgórnie”, w zależności od żądań finansowych firmy, której gmina/miasto </w:t>
      </w:r>
      <w:r w:rsidR="00A11BF9" w:rsidRPr="00B35178">
        <w:rPr>
          <w:rFonts w:ascii="Times New Roman" w:eastAsia="Arial Unicode MS" w:hAnsi="Times New Roman" w:cs="Times New Roman"/>
          <w:b/>
          <w:sz w:val="28"/>
          <w:szCs w:val="28"/>
        </w:rPr>
        <w:t>zleca</w:t>
      </w:r>
      <w:r w:rsidR="0093696A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wywóz śmieci z terenów ROD. </w:t>
      </w:r>
    </w:p>
    <w:p w:rsidR="0032487D" w:rsidRPr="00B35178" w:rsidRDefault="00FC39D9" w:rsidP="00E61965">
      <w:pPr>
        <w:pStyle w:val="Akapitzlist"/>
        <w:numPr>
          <w:ilvl w:val="0"/>
          <w:numId w:val="13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Bardzo zróżnicowane są stawki opłaty za wywóz śmieci </w:t>
      </w:r>
      <w:r w:rsidR="00860185" w:rsidRPr="00B35178">
        <w:rPr>
          <w:rFonts w:ascii="Times New Roman" w:eastAsia="Arial Unicode MS" w:hAnsi="Times New Roman" w:cs="Times New Roman"/>
          <w:sz w:val="28"/>
          <w:szCs w:val="28"/>
        </w:rPr>
        <w:t xml:space="preserve">segregowanych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z terenów ROD. </w:t>
      </w:r>
      <w:r w:rsidR="005E5EA3" w:rsidRPr="00B35178">
        <w:rPr>
          <w:rFonts w:ascii="Times New Roman" w:eastAsia="Arial Unicode MS" w:hAnsi="Times New Roman" w:cs="Times New Roman"/>
          <w:sz w:val="28"/>
          <w:szCs w:val="28"/>
        </w:rPr>
        <w:t xml:space="preserve">Najniższa roczna </w:t>
      </w:r>
      <w:r w:rsidR="00264524" w:rsidRPr="00B35178">
        <w:rPr>
          <w:rFonts w:ascii="Times New Roman" w:eastAsia="Arial Unicode MS" w:hAnsi="Times New Roman" w:cs="Times New Roman"/>
          <w:sz w:val="28"/>
          <w:szCs w:val="28"/>
        </w:rPr>
        <w:t xml:space="preserve">stawka od działki </w:t>
      </w:r>
      <w:r w:rsidR="005E5EA3" w:rsidRPr="00B35178">
        <w:rPr>
          <w:rFonts w:ascii="Times New Roman" w:eastAsia="Arial Unicode MS" w:hAnsi="Times New Roman" w:cs="Times New Roman"/>
          <w:sz w:val="28"/>
          <w:szCs w:val="28"/>
        </w:rPr>
        <w:t xml:space="preserve">wynosi </w:t>
      </w:r>
      <w:r w:rsidR="005E5EA3" w:rsidRPr="00B35178">
        <w:rPr>
          <w:rFonts w:ascii="Times New Roman" w:eastAsia="Arial Unicode MS" w:hAnsi="Times New Roman" w:cs="Times New Roman"/>
          <w:b/>
          <w:sz w:val="28"/>
          <w:szCs w:val="28"/>
        </w:rPr>
        <w:t>1 zł</w:t>
      </w:r>
      <w:r w:rsidR="005E5EA3" w:rsidRPr="00B35178">
        <w:rPr>
          <w:rFonts w:ascii="Times New Roman" w:eastAsia="Arial Unicode MS" w:hAnsi="Times New Roman" w:cs="Times New Roman"/>
          <w:sz w:val="28"/>
          <w:szCs w:val="28"/>
        </w:rPr>
        <w:t xml:space="preserve">, a najwyższa </w:t>
      </w:r>
      <w:r w:rsidR="005E5EA3" w:rsidRPr="00B35178">
        <w:rPr>
          <w:rFonts w:ascii="Times New Roman" w:eastAsia="Arial Unicode MS" w:hAnsi="Times New Roman" w:cs="Times New Roman"/>
          <w:b/>
          <w:sz w:val="28"/>
          <w:szCs w:val="28"/>
        </w:rPr>
        <w:t>172,64 zł</w:t>
      </w:r>
      <w:r w:rsidR="005E5EA3" w:rsidRPr="00B3517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264524" w:rsidRPr="00B35178">
        <w:rPr>
          <w:rFonts w:ascii="Times New Roman" w:eastAsia="Arial Unicode MS" w:hAnsi="Times New Roman" w:cs="Times New Roman"/>
          <w:b/>
          <w:sz w:val="28"/>
          <w:szCs w:val="28"/>
        </w:rPr>
        <w:t>Stawki opłaty ryczałtowej za wywóz śmieci posegregowanych również nie są d</w:t>
      </w:r>
      <w:r w:rsidR="005F3246" w:rsidRPr="00B35178">
        <w:rPr>
          <w:rFonts w:ascii="Times New Roman" w:eastAsia="Arial Unicode MS" w:hAnsi="Times New Roman" w:cs="Times New Roman"/>
          <w:b/>
          <w:sz w:val="28"/>
          <w:szCs w:val="28"/>
        </w:rPr>
        <w:t>opasowane</w:t>
      </w:r>
      <w:r w:rsidR="00264524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do ilości śmieci faktycznie wytwarzanych na terenie ogrodów. W szczególności, gminy/miasta nie biorą pod uwagę, że zdecydowana większość odpadów zielonych trafia do kompostownika, w który </w:t>
      </w:r>
      <w:r w:rsidR="008E1345">
        <w:rPr>
          <w:rFonts w:ascii="Times New Roman" w:eastAsia="Arial Unicode MS" w:hAnsi="Times New Roman" w:cs="Times New Roman"/>
          <w:b/>
          <w:sz w:val="28"/>
          <w:szCs w:val="28"/>
        </w:rPr>
        <w:t xml:space="preserve">zgodnie z Regulaminem ROD </w:t>
      </w:r>
      <w:r w:rsidR="00264524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wyposażone są działki </w:t>
      </w:r>
      <w:r w:rsidR="00F71FAF">
        <w:rPr>
          <w:rFonts w:ascii="Times New Roman" w:eastAsia="Arial Unicode MS" w:hAnsi="Times New Roman" w:cs="Times New Roman"/>
          <w:b/>
          <w:sz w:val="28"/>
          <w:szCs w:val="28"/>
        </w:rPr>
        <w:t>rodzinne</w:t>
      </w:r>
      <w:r w:rsidR="00264524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</w:p>
    <w:p w:rsidR="001F0802" w:rsidRPr="00B35178" w:rsidRDefault="00FA7240" w:rsidP="001800E8">
      <w:pPr>
        <w:pStyle w:val="Akapitzlist"/>
        <w:numPr>
          <w:ilvl w:val="0"/>
          <w:numId w:val="13"/>
        </w:numPr>
        <w:spacing w:after="0" w:afterAutospacing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Funkcjonowanie ustawy o utrzymaniu czystości i porządku w gminach stwarza wiele problemów w rodzinnych ogrodach działkowy</w:t>
      </w:r>
      <w:r w:rsidR="005F3246" w:rsidRPr="00B35178">
        <w:rPr>
          <w:rFonts w:ascii="Times New Roman" w:eastAsia="Arial Unicode MS" w:hAnsi="Times New Roman" w:cs="Times New Roman"/>
          <w:sz w:val="28"/>
          <w:szCs w:val="28"/>
        </w:rPr>
        <w:t>ch</w:t>
      </w:r>
      <w:r w:rsidR="001800E8" w:rsidRPr="00B35178">
        <w:rPr>
          <w:rFonts w:ascii="Times New Roman" w:eastAsia="Arial Unicode MS" w:hAnsi="Times New Roman" w:cs="Times New Roman"/>
          <w:sz w:val="28"/>
          <w:szCs w:val="28"/>
        </w:rPr>
        <w:t xml:space="preserve"> i jest negatywnie oceniane. Jest </w:t>
      </w:r>
      <w:r w:rsidR="005F3246" w:rsidRPr="00B35178">
        <w:rPr>
          <w:rFonts w:ascii="Times New Roman" w:eastAsia="Arial Unicode MS" w:hAnsi="Times New Roman" w:cs="Times New Roman"/>
          <w:sz w:val="28"/>
          <w:szCs w:val="28"/>
        </w:rPr>
        <w:t>bardzo krzywdzące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dla samych działkowców</w:t>
      </w:r>
      <w:r w:rsidR="001800E8" w:rsidRPr="00B35178">
        <w:rPr>
          <w:rFonts w:ascii="Times New Roman" w:eastAsia="Arial Unicode MS" w:hAnsi="Times New Roman" w:cs="Times New Roman"/>
          <w:sz w:val="28"/>
          <w:szCs w:val="28"/>
        </w:rPr>
        <w:t xml:space="preserve">, którzy płacą za śmieci </w:t>
      </w:r>
      <w:r w:rsidR="00F05C01" w:rsidRPr="00B35178">
        <w:rPr>
          <w:rFonts w:ascii="Times New Roman" w:eastAsia="Arial Unicode MS" w:hAnsi="Times New Roman" w:cs="Times New Roman"/>
          <w:sz w:val="28"/>
          <w:szCs w:val="28"/>
        </w:rPr>
        <w:t xml:space="preserve">bardzo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>wygórowane i niesprawiedliwe</w:t>
      </w:r>
      <w:r w:rsidR="001800E8" w:rsidRPr="00B35178">
        <w:rPr>
          <w:rFonts w:ascii="Times New Roman" w:eastAsia="Arial Unicode MS" w:hAnsi="Times New Roman" w:cs="Times New Roman"/>
          <w:sz w:val="28"/>
          <w:szCs w:val="28"/>
        </w:rPr>
        <w:t xml:space="preserve"> opłaty</w:t>
      </w:r>
      <w:r w:rsidR="00F05C01" w:rsidRPr="00B3517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F05C01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Pozostawia </w:t>
      </w:r>
      <w:r w:rsidR="00CB6E21"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również </w:t>
      </w:r>
      <w:r w:rsidR="00F05C01" w:rsidRPr="00B35178">
        <w:rPr>
          <w:rFonts w:ascii="Times New Roman" w:eastAsia="Arial Unicode MS" w:hAnsi="Times New Roman" w:cs="Times New Roman"/>
          <w:b/>
          <w:sz w:val="28"/>
          <w:szCs w:val="28"/>
        </w:rPr>
        <w:t>wiele do życzenia jakość usług świadczonych przez firmy, którym gminy zlec</w:t>
      </w:r>
      <w:r w:rsidR="00CD3AD0" w:rsidRPr="00B35178">
        <w:rPr>
          <w:rFonts w:ascii="Times New Roman" w:eastAsia="Arial Unicode MS" w:hAnsi="Times New Roman" w:cs="Times New Roman"/>
          <w:b/>
          <w:sz w:val="28"/>
          <w:szCs w:val="28"/>
        </w:rPr>
        <w:t>iły wywóz śmieci z terenów ROD</w:t>
      </w:r>
      <w:r w:rsidR="00CD3AD0" w:rsidRPr="00B35178">
        <w:rPr>
          <w:rFonts w:ascii="Times New Roman" w:eastAsia="Arial Unicode MS" w:hAnsi="Times New Roman" w:cs="Times New Roman"/>
          <w:sz w:val="28"/>
          <w:szCs w:val="28"/>
        </w:rPr>
        <w:t xml:space="preserve"> m.in. nieterminowy </w:t>
      </w:r>
      <w:r w:rsidR="00FF422E" w:rsidRPr="00B35178">
        <w:rPr>
          <w:rFonts w:ascii="Times New Roman" w:eastAsia="Arial Unicode MS" w:hAnsi="Times New Roman" w:cs="Times New Roman"/>
          <w:sz w:val="28"/>
          <w:szCs w:val="28"/>
        </w:rPr>
        <w:t xml:space="preserve">odbiór śmieci z ogrodów. </w:t>
      </w:r>
    </w:p>
    <w:p w:rsidR="00E96566" w:rsidRPr="00B35178" w:rsidRDefault="00E96566" w:rsidP="00E61965">
      <w:pPr>
        <w:pStyle w:val="Akapitzlist"/>
        <w:spacing w:after="0" w:afterAutospacing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59EE" w:rsidRPr="00B35178" w:rsidRDefault="006259EE" w:rsidP="00E61965">
      <w:pPr>
        <w:pStyle w:val="Akapitzlist"/>
        <w:spacing w:after="0" w:afterAutospacing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78">
        <w:rPr>
          <w:rFonts w:ascii="Times New Roman" w:eastAsia="Times New Roman" w:hAnsi="Times New Roman" w:cs="Times New Roman"/>
          <w:b/>
          <w:sz w:val="28"/>
          <w:szCs w:val="28"/>
        </w:rPr>
        <w:t>§ 2</w:t>
      </w:r>
    </w:p>
    <w:p w:rsidR="00FB01AA" w:rsidRPr="00B35178" w:rsidRDefault="00FB01AA" w:rsidP="00E61965">
      <w:pPr>
        <w:spacing w:after="0" w:afterAutospacing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Na podstawie sytuacji w ROD związanej z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 xml:space="preserve"> funkcjonowaniem wywozu śmieci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wynikającym </w:t>
      </w:r>
      <w:r w:rsidR="008878D9">
        <w:rPr>
          <w:rFonts w:ascii="Times New Roman" w:eastAsia="Arial Unicode MS" w:hAnsi="Times New Roman" w:cs="Times New Roman"/>
          <w:sz w:val="28"/>
          <w:szCs w:val="28"/>
        </w:rPr>
        <w:t xml:space="preserve">z </w:t>
      </w:r>
      <w:r w:rsidRPr="00B35178">
        <w:rPr>
          <w:rFonts w:ascii="Times New Roman" w:eastAsia="Times New Roman" w:hAnsi="Times New Roman" w:cs="Times New Roman"/>
          <w:sz w:val="28"/>
          <w:szCs w:val="28"/>
        </w:rPr>
        <w:t xml:space="preserve">ustawy o utrzymaniu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czystości i porządku w gminach, w tym w zakresie opłat uznaje się za </w:t>
      </w:r>
      <w:r w:rsidR="00D75340" w:rsidRPr="00B35178">
        <w:rPr>
          <w:rFonts w:ascii="Times New Roman" w:eastAsia="Arial Unicode MS" w:hAnsi="Times New Roman" w:cs="Times New Roman"/>
          <w:sz w:val="28"/>
          <w:szCs w:val="28"/>
        </w:rPr>
        <w:t xml:space="preserve">celowe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podejmowanie przez </w:t>
      </w:r>
      <w:r w:rsidRPr="00B35178">
        <w:rPr>
          <w:rFonts w:ascii="Times New Roman" w:eastAsia="Arial Unicode MS" w:hAnsi="Times New Roman" w:cs="Times New Roman"/>
          <w:b/>
          <w:sz w:val="28"/>
          <w:szCs w:val="28"/>
        </w:rPr>
        <w:t>zarządy ROD, przy współpracy z okręgowymi zarządami następujących działań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A5D5A" w:rsidRPr="00B35178" w:rsidRDefault="001A5D5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stałe monitorowanie zmian w przepisach prawa miejscowego odnoszących się do wywozu śmieci z terenów ROD i szybkie reagowanie, gdy zachodzi taka potrzeba,</w:t>
      </w:r>
    </w:p>
    <w:p w:rsidR="001A5D5A" w:rsidRPr="00B35178" w:rsidRDefault="001A5D5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aktywny udział w posiedzeniach rady miasta/ gminy, na których podejmowane są uchwały w sprawie </w:t>
      </w:r>
      <w:r w:rsidR="00C3403B">
        <w:rPr>
          <w:rFonts w:ascii="Times New Roman" w:eastAsia="Arial Unicode MS" w:hAnsi="Times New Roman" w:cs="Times New Roman"/>
          <w:sz w:val="28"/>
          <w:szCs w:val="28"/>
        </w:rPr>
        <w:t>wprowadzenia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/ zmiany zasad 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wywozu śmieci wynikających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z ustawy o utrzymaniu czystości i porządku w gminach, w tym w zakresie opłaty ryczałtowej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4C5BF2" w:rsidRPr="00B35178" w:rsidRDefault="00FB01A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podejmowanie z władzami miast/gmin</w:t>
      </w:r>
      <w:r w:rsidR="00C8634B" w:rsidRPr="00B35178">
        <w:rPr>
          <w:rFonts w:ascii="Times New Roman" w:eastAsia="Arial Unicode MS" w:hAnsi="Times New Roman" w:cs="Times New Roman"/>
          <w:sz w:val="28"/>
          <w:szCs w:val="28"/>
        </w:rPr>
        <w:t xml:space="preserve"> oraz ich związkami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, przy udziale firm zajmujących się wywozem śmieci rozmów w zakresie </w:t>
      </w:r>
      <w:r w:rsidR="001A5D5A" w:rsidRPr="00B35178">
        <w:rPr>
          <w:rFonts w:ascii="Times New Roman" w:eastAsia="Arial Unicode MS" w:hAnsi="Times New Roman" w:cs="Times New Roman"/>
          <w:sz w:val="28"/>
          <w:szCs w:val="28"/>
        </w:rPr>
        <w:t xml:space="preserve">zmiany niekorzystnych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>przepisów prawa miejscowego dotyczących wywozu śmieci</w:t>
      </w:r>
      <w:r w:rsidR="001A5D5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z</w:t>
      </w:r>
      <w:r w:rsidR="001A5D5A" w:rsidRPr="00B35178">
        <w:rPr>
          <w:rFonts w:ascii="Times New Roman" w:eastAsia="Arial Unicode MS" w:hAnsi="Times New Roman" w:cs="Times New Roman"/>
          <w:sz w:val="28"/>
          <w:szCs w:val="28"/>
        </w:rPr>
        <w:t xml:space="preserve"> terenów ROD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B01AA" w:rsidRPr="00B35178" w:rsidRDefault="00FB01A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w przypadku podjęcia przez radę miasta/gminy niekorzystnej uchwały dotyczącej wywozu śmieci z terenów ROD niezwłoczne kier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owanie do organów nadzoru (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>Wojewody i Regionalnej Izby Obrachunkowej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lastRenderedPageBreak/>
        <w:t>pisemnych zastrzeżeń do treści w/w uchwały</w:t>
      </w:r>
      <w:r w:rsidR="001A5D5A" w:rsidRPr="00B3517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4C5BF2" w:rsidRPr="00B35178">
        <w:rPr>
          <w:rFonts w:ascii="Times New Roman" w:eastAsia="Arial Unicode MS" w:hAnsi="Times New Roman" w:cs="Times New Roman"/>
          <w:sz w:val="28"/>
          <w:szCs w:val="28"/>
        </w:rPr>
        <w:t xml:space="preserve">W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przypadku braku </w:t>
      </w:r>
      <w:r w:rsidR="00DA69A8" w:rsidRPr="00B35178">
        <w:rPr>
          <w:rFonts w:ascii="Times New Roman" w:eastAsia="Arial Unicode MS" w:hAnsi="Times New Roman" w:cs="Times New Roman"/>
          <w:sz w:val="28"/>
          <w:szCs w:val="28"/>
        </w:rPr>
        <w:t>podjęcia działań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zaskarżanie 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 xml:space="preserve">tych </w:t>
      </w:r>
      <w:r w:rsidR="00DA69A8" w:rsidRPr="00B35178">
        <w:rPr>
          <w:rFonts w:ascii="Times New Roman" w:eastAsia="Arial Unicode MS" w:hAnsi="Times New Roman" w:cs="Times New Roman"/>
          <w:sz w:val="28"/>
          <w:szCs w:val="28"/>
        </w:rPr>
        <w:t>uchwał do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 xml:space="preserve"> sądu administracyjnego,</w:t>
      </w:r>
    </w:p>
    <w:p w:rsidR="001A5D5A" w:rsidRPr="00B35178" w:rsidRDefault="001A5D5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prowadzenie rozmów z lokalnymi posłami i senatorami celem 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pozyskania od nich wsparcia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w zakresie zmiany niekorzystnych przepisów prawa dotyczący</w:t>
      </w:r>
      <w:r w:rsidR="00CB6E21" w:rsidRPr="00B35178">
        <w:rPr>
          <w:rFonts w:ascii="Times New Roman" w:eastAsia="Arial Unicode MS" w:hAnsi="Times New Roman" w:cs="Times New Roman"/>
          <w:sz w:val="28"/>
          <w:szCs w:val="28"/>
        </w:rPr>
        <w:t>ch wywozu śmieci z terenów ROD,</w:t>
      </w:r>
    </w:p>
    <w:p w:rsidR="004C5BF2" w:rsidRPr="00B35178" w:rsidRDefault="00FB01A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prowadzenie segregacji śmieci, która pozwoli na zmniejszenie opłat za wywóz śmieci</w:t>
      </w:r>
      <w:r w:rsidR="004C5BF2" w:rsidRPr="00B35178">
        <w:rPr>
          <w:rFonts w:ascii="Times New Roman" w:eastAsia="Arial Unicode MS" w:hAnsi="Times New Roman" w:cs="Times New Roman"/>
          <w:sz w:val="28"/>
          <w:szCs w:val="28"/>
        </w:rPr>
        <w:t xml:space="preserve"> oraz pełne wykorzystywanie kompostowników, które pozwolą na zmniejszenie opłat za odpady zielone</w:t>
      </w:r>
      <w:r w:rsidR="001A5D5A" w:rsidRPr="00B35178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FB01AA" w:rsidRPr="00B35178" w:rsidRDefault="004C5BF2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prowadzenie </w:t>
      </w:r>
      <w:r w:rsidR="00B66428" w:rsidRPr="00B35178">
        <w:rPr>
          <w:rFonts w:ascii="Times New Roman" w:eastAsia="Arial Unicode MS" w:hAnsi="Times New Roman" w:cs="Times New Roman"/>
          <w:sz w:val="28"/>
          <w:szCs w:val="28"/>
        </w:rPr>
        <w:t xml:space="preserve">wśród działkowców 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działań edukacyjnych związanych z </w:t>
      </w:r>
      <w:r w:rsidR="00B66428" w:rsidRPr="00B35178">
        <w:rPr>
          <w:rFonts w:ascii="Times New Roman" w:eastAsia="Arial Unicode MS" w:hAnsi="Times New Roman" w:cs="Times New Roman"/>
          <w:sz w:val="28"/>
          <w:szCs w:val="28"/>
        </w:rPr>
        <w:t xml:space="preserve">gospodarowaniem odpadami, w tym zasadami </w:t>
      </w:r>
      <w:r w:rsidR="00D75340" w:rsidRPr="00B35178">
        <w:rPr>
          <w:rFonts w:ascii="Times New Roman" w:eastAsia="Arial Unicode MS" w:hAnsi="Times New Roman" w:cs="Times New Roman"/>
          <w:sz w:val="28"/>
          <w:szCs w:val="28"/>
        </w:rPr>
        <w:t>segregacji śmieci, pozbywania</w:t>
      </w:r>
      <w:r w:rsidR="00B66428" w:rsidRPr="00B35178">
        <w:rPr>
          <w:rFonts w:ascii="Times New Roman" w:eastAsia="Arial Unicode MS" w:hAnsi="Times New Roman" w:cs="Times New Roman"/>
          <w:sz w:val="28"/>
          <w:szCs w:val="28"/>
        </w:rPr>
        <w:t xml:space="preserve"> się z terenu ROD odpadów wielkogabarytowych</w:t>
      </w:r>
      <w:r w:rsidR="00D75340" w:rsidRPr="00B35178">
        <w:rPr>
          <w:rFonts w:ascii="Times New Roman" w:eastAsia="Arial Unicode MS" w:hAnsi="Times New Roman" w:cs="Times New Roman"/>
          <w:sz w:val="28"/>
          <w:szCs w:val="28"/>
        </w:rPr>
        <w:t>, zakładania i utrzymywania</w:t>
      </w:r>
      <w:r w:rsidR="008878D9">
        <w:rPr>
          <w:rFonts w:ascii="Times New Roman" w:eastAsia="Arial Unicode MS" w:hAnsi="Times New Roman" w:cs="Times New Roman"/>
          <w:sz w:val="28"/>
          <w:szCs w:val="28"/>
        </w:rPr>
        <w:t xml:space="preserve"> kompostowników</w:t>
      </w:r>
      <w:r w:rsidR="00DA69A8" w:rsidRPr="00B3517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918DD">
        <w:rPr>
          <w:rFonts w:ascii="Times New Roman" w:eastAsia="Arial Unicode MS" w:hAnsi="Times New Roman" w:cs="Times New Roman"/>
          <w:sz w:val="28"/>
          <w:szCs w:val="28"/>
        </w:rPr>
        <w:t xml:space="preserve"> rozdrabniania gałęzi. </w:t>
      </w:r>
    </w:p>
    <w:p w:rsidR="00FB01AA" w:rsidRPr="00B35178" w:rsidRDefault="00FB01AA" w:rsidP="00CB6E21">
      <w:pPr>
        <w:pStyle w:val="Akapitzlist"/>
        <w:numPr>
          <w:ilvl w:val="0"/>
          <w:numId w:val="16"/>
        </w:numPr>
        <w:spacing w:after="0" w:afterAutospacing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w związku z wyrokiem Wojewódzkiego Sądu Administracyjnego w Gdańsku z dnia 15.04.2015 r. (I SA/Gd 166/15) egzekwowanie, aby działkowiec, któr</w:t>
      </w:r>
      <w:r w:rsidR="00073DDC">
        <w:rPr>
          <w:rFonts w:ascii="Times New Roman" w:eastAsia="Arial Unicode MS" w:hAnsi="Times New Roman" w:cs="Times New Roman"/>
          <w:sz w:val="28"/>
          <w:szCs w:val="28"/>
        </w:rPr>
        <w:t>y wbrew przepisom obowiązującym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w PZD zamieszkuje na działce w ROD indywidualnie opłacał wywóz śmieci z działki w ROD. </w:t>
      </w:r>
    </w:p>
    <w:p w:rsidR="00230B6C" w:rsidRPr="00B35178" w:rsidRDefault="00230B6C" w:rsidP="00230B6C">
      <w:pPr>
        <w:pStyle w:val="Akapitzlist"/>
        <w:spacing w:after="0" w:afterAutospacing="0" w:line="240" w:lineRule="auto"/>
        <w:ind w:left="567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75340" w:rsidRPr="00B35178" w:rsidRDefault="00D75340" w:rsidP="004B4983">
      <w:pPr>
        <w:pStyle w:val="Akapitzlist"/>
        <w:spacing w:after="0" w:afterAutospacing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78">
        <w:rPr>
          <w:rFonts w:ascii="Times New Roman" w:eastAsia="Times New Roman" w:hAnsi="Times New Roman" w:cs="Times New Roman"/>
          <w:b/>
          <w:sz w:val="28"/>
          <w:szCs w:val="28"/>
        </w:rPr>
        <w:t>§ 3</w:t>
      </w:r>
    </w:p>
    <w:p w:rsidR="00E61965" w:rsidRDefault="00D75340" w:rsidP="00E61965">
      <w:pPr>
        <w:pStyle w:val="Akapitzlist"/>
        <w:spacing w:after="0" w:afterAutospacing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178">
        <w:rPr>
          <w:rFonts w:ascii="Times New Roman" w:eastAsia="Arial Unicode MS" w:hAnsi="Times New Roman" w:cs="Times New Roman"/>
          <w:sz w:val="28"/>
          <w:szCs w:val="28"/>
        </w:rPr>
        <w:t>Niezależnie od działań</w:t>
      </w:r>
      <w:r w:rsidR="00E61965" w:rsidRPr="00B35178">
        <w:rPr>
          <w:rFonts w:ascii="Times New Roman" w:eastAsia="Arial Unicode MS" w:hAnsi="Times New Roman" w:cs="Times New Roman"/>
          <w:sz w:val="28"/>
          <w:szCs w:val="28"/>
        </w:rPr>
        <w:t>, o których mowa w § 2,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uznaje się za zasadne wystąpienie przez </w:t>
      </w:r>
      <w:r w:rsidR="009125CD">
        <w:rPr>
          <w:rFonts w:ascii="Times New Roman" w:eastAsia="Arial Unicode MS" w:hAnsi="Times New Roman" w:cs="Times New Roman"/>
          <w:sz w:val="28"/>
          <w:szCs w:val="28"/>
        </w:rPr>
        <w:t>Prezydium Krajowej Rady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PZD do Ministra Środowiska oraz Ministra Infrastruktury i Budownictwa z </w:t>
      </w:r>
      <w:r w:rsidRPr="00B35178">
        <w:rPr>
          <w:rFonts w:ascii="Times New Roman" w:eastAsia="Arial Unicode MS" w:hAnsi="Times New Roman" w:cs="Times New Roman"/>
          <w:b/>
          <w:sz w:val="28"/>
          <w:szCs w:val="28"/>
        </w:rPr>
        <w:t>wnioskiem o dostosowanie zapisów ustawy o utrzymaniu czystości i porządku w gminach do potrzeb rodzinnych ogrodów działkowych</w:t>
      </w:r>
      <w:r w:rsidR="00073DDC">
        <w:rPr>
          <w:rFonts w:ascii="Times New Roman" w:eastAsia="Arial Unicode MS" w:hAnsi="Times New Roman" w:cs="Times New Roman"/>
          <w:b/>
          <w:sz w:val="28"/>
          <w:szCs w:val="28"/>
        </w:rPr>
        <w:t xml:space="preserve"> (uwzględniając specyfikę ogrodów),</w:t>
      </w:r>
      <w:r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w </w:t>
      </w:r>
      <w:r w:rsidR="00E61965" w:rsidRPr="00B35178">
        <w:rPr>
          <w:rFonts w:ascii="Times New Roman" w:eastAsia="Arial Unicode MS" w:hAnsi="Times New Roman" w:cs="Times New Roman"/>
          <w:b/>
          <w:sz w:val="28"/>
          <w:szCs w:val="28"/>
        </w:rPr>
        <w:t>tym doprowadzenie, aby stawki opłaty</w:t>
      </w:r>
      <w:r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za wywóz śmieci były adekwatne do ilości </w:t>
      </w:r>
      <w:r w:rsidR="009E237D">
        <w:rPr>
          <w:rFonts w:ascii="Times New Roman" w:eastAsia="Arial Unicode MS" w:hAnsi="Times New Roman" w:cs="Times New Roman"/>
          <w:b/>
          <w:sz w:val="28"/>
          <w:szCs w:val="28"/>
        </w:rPr>
        <w:t>śmieci faktycznie wytwarzanych</w:t>
      </w:r>
      <w:r w:rsidRPr="00B35178">
        <w:rPr>
          <w:rFonts w:ascii="Times New Roman" w:eastAsia="Arial Unicode MS" w:hAnsi="Times New Roman" w:cs="Times New Roman"/>
          <w:b/>
          <w:sz w:val="28"/>
          <w:szCs w:val="28"/>
        </w:rPr>
        <w:t xml:space="preserve"> na terenach ogrodów.</w:t>
      </w:r>
      <w:r w:rsidRPr="00B35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73D31" w:rsidRPr="00B35178" w:rsidRDefault="00373D31" w:rsidP="00E61965">
      <w:pPr>
        <w:pStyle w:val="Akapitzlist"/>
        <w:spacing w:after="0" w:afterAutospacing="0" w:line="240" w:lineRule="auto"/>
        <w:ind w:left="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A4FE1" w:rsidRPr="00B35178" w:rsidRDefault="00667291" w:rsidP="00667291">
      <w:pPr>
        <w:tabs>
          <w:tab w:val="center" w:pos="4569"/>
          <w:tab w:val="left" w:pos="7662"/>
        </w:tabs>
        <w:spacing w:after="0" w:afterAutospacing="0" w:line="240" w:lineRule="auto"/>
        <w:ind w:left="66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75340" w:rsidRPr="00B35178">
        <w:rPr>
          <w:rFonts w:ascii="Times New Roman" w:eastAsia="Times New Roman" w:hAnsi="Times New Roman" w:cs="Times New Roman"/>
          <w:b/>
          <w:sz w:val="28"/>
          <w:szCs w:val="28"/>
        </w:rPr>
        <w:t>§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5A28" w:rsidRPr="00B35178" w:rsidRDefault="002C5A28" w:rsidP="00E61965">
      <w:pPr>
        <w:spacing w:after="0" w:afterAutospacing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178">
        <w:rPr>
          <w:rFonts w:ascii="Times New Roman" w:eastAsia="Times New Roman" w:hAnsi="Times New Roman" w:cs="Times New Roman"/>
          <w:sz w:val="28"/>
          <w:szCs w:val="28"/>
        </w:rPr>
        <w:t>Uchwała wchodzi w życie z dniem podjęcia.</w:t>
      </w:r>
    </w:p>
    <w:p w:rsidR="002C5A28" w:rsidRPr="00B35178" w:rsidRDefault="002C5A28" w:rsidP="00E61965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F" w:rsidRPr="00B35178" w:rsidRDefault="0035763A" w:rsidP="00E61965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78">
        <w:rPr>
          <w:rFonts w:ascii="Times New Roman" w:hAnsi="Times New Roman" w:cs="Times New Roman"/>
          <w:sz w:val="28"/>
          <w:szCs w:val="28"/>
        </w:rPr>
        <w:t xml:space="preserve"> </w:t>
      </w:r>
      <w:r w:rsidR="0005036D" w:rsidRPr="00B35178">
        <w:rPr>
          <w:rFonts w:ascii="Times New Roman" w:hAnsi="Times New Roman" w:cs="Times New Roman"/>
          <w:sz w:val="28"/>
          <w:szCs w:val="28"/>
        </w:rPr>
        <w:t>WICEPREZES</w:t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35178">
        <w:rPr>
          <w:rFonts w:ascii="Times New Roman" w:hAnsi="Times New Roman" w:cs="Times New Roman"/>
          <w:sz w:val="28"/>
          <w:szCs w:val="28"/>
        </w:rPr>
        <w:t xml:space="preserve">      </w:t>
      </w:r>
      <w:r w:rsidR="0005036D" w:rsidRPr="00B35178">
        <w:rPr>
          <w:rFonts w:ascii="Times New Roman" w:hAnsi="Times New Roman" w:cs="Times New Roman"/>
          <w:sz w:val="28"/>
          <w:szCs w:val="28"/>
        </w:rPr>
        <w:t xml:space="preserve">  PREZES</w:t>
      </w:r>
    </w:p>
    <w:p w:rsidR="00911BC3" w:rsidRPr="00B35178" w:rsidRDefault="00911BC3" w:rsidP="00E61965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65" w:rsidRPr="00B35178" w:rsidRDefault="00E61965" w:rsidP="00E61965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86" w:rsidRPr="00B35178" w:rsidRDefault="0035763A" w:rsidP="00E61965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78">
        <w:rPr>
          <w:rFonts w:ascii="Times New Roman" w:hAnsi="Times New Roman" w:cs="Times New Roman"/>
          <w:sz w:val="28"/>
          <w:szCs w:val="28"/>
        </w:rPr>
        <w:t>Tadeusz JARZĘBAK</w:t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</w:r>
      <w:r w:rsidR="0005036D" w:rsidRPr="00B35178"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CC06BD" w:rsidRPr="00B35178" w:rsidRDefault="00CC06BD" w:rsidP="00E61965">
      <w:pPr>
        <w:spacing w:after="0" w:afterAutospacing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36D" w:rsidRPr="00B35178" w:rsidRDefault="0035763A" w:rsidP="00E61965">
      <w:pPr>
        <w:spacing w:after="0" w:afterAutospacing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178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1F0802" w:rsidRPr="00B35178">
        <w:rPr>
          <w:rFonts w:ascii="Times New Roman" w:hAnsi="Times New Roman" w:cs="Times New Roman"/>
          <w:i/>
          <w:sz w:val="28"/>
          <w:szCs w:val="28"/>
        </w:rPr>
        <w:t xml:space="preserve">29 czerwca 2016 r. </w:t>
      </w:r>
    </w:p>
    <w:sectPr w:rsidR="0005036D" w:rsidRPr="00B35178" w:rsidSect="00CC0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E3" w:rsidRDefault="002A7BE3" w:rsidP="00CD0E8D">
      <w:pPr>
        <w:spacing w:after="0" w:line="240" w:lineRule="auto"/>
      </w:pPr>
      <w:r>
        <w:separator/>
      </w:r>
    </w:p>
  </w:endnote>
  <w:endnote w:type="continuationSeparator" w:id="0">
    <w:p w:rsidR="002A7BE3" w:rsidRDefault="002A7BE3" w:rsidP="00C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1" w:rsidRDefault="001F6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689"/>
      <w:docPartObj>
        <w:docPartGallery w:val="Page Numbers (Bottom of Page)"/>
        <w:docPartUnique/>
      </w:docPartObj>
    </w:sdtPr>
    <w:sdtEndPr/>
    <w:sdtContent>
      <w:p w:rsidR="00667291" w:rsidRDefault="002A7BE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291" w:rsidRDefault="00667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1" w:rsidRDefault="001F6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E3" w:rsidRDefault="002A7BE3" w:rsidP="00CD0E8D">
      <w:pPr>
        <w:spacing w:after="0" w:line="240" w:lineRule="auto"/>
      </w:pPr>
      <w:r>
        <w:separator/>
      </w:r>
    </w:p>
  </w:footnote>
  <w:footnote w:type="continuationSeparator" w:id="0">
    <w:p w:rsidR="002A7BE3" w:rsidRDefault="002A7BE3" w:rsidP="00CD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1" w:rsidRDefault="001F6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45" w:rsidRPr="002F2172" w:rsidRDefault="00025045" w:rsidP="002F217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E1" w:rsidRDefault="001F6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8D4"/>
    <w:multiLevelType w:val="hybridMultilevel"/>
    <w:tmpl w:val="14F66896"/>
    <w:lvl w:ilvl="0" w:tplc="B498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FCB"/>
    <w:multiLevelType w:val="hybridMultilevel"/>
    <w:tmpl w:val="2136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4A1B"/>
    <w:multiLevelType w:val="hybridMultilevel"/>
    <w:tmpl w:val="C9C4E7F4"/>
    <w:lvl w:ilvl="0" w:tplc="411EA60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A40"/>
    <w:multiLevelType w:val="hybridMultilevel"/>
    <w:tmpl w:val="2B9EA68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5233BDD"/>
    <w:multiLevelType w:val="hybridMultilevel"/>
    <w:tmpl w:val="B6D20C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581D0F"/>
    <w:multiLevelType w:val="hybridMultilevel"/>
    <w:tmpl w:val="455E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3EAC"/>
    <w:multiLevelType w:val="hybridMultilevel"/>
    <w:tmpl w:val="DC86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5C60"/>
    <w:multiLevelType w:val="hybridMultilevel"/>
    <w:tmpl w:val="4C826730"/>
    <w:lvl w:ilvl="0" w:tplc="0415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44E95371"/>
    <w:multiLevelType w:val="hybridMultilevel"/>
    <w:tmpl w:val="D99EFCE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63653"/>
    <w:multiLevelType w:val="hybridMultilevel"/>
    <w:tmpl w:val="6F76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D51"/>
    <w:multiLevelType w:val="hybridMultilevel"/>
    <w:tmpl w:val="36781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F5349"/>
    <w:multiLevelType w:val="hybridMultilevel"/>
    <w:tmpl w:val="C28ADE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F065EC"/>
    <w:multiLevelType w:val="hybridMultilevel"/>
    <w:tmpl w:val="B606AD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1103EE5"/>
    <w:multiLevelType w:val="hybridMultilevel"/>
    <w:tmpl w:val="4AFE4DBC"/>
    <w:lvl w:ilvl="0" w:tplc="9FB8FE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5533D"/>
    <w:multiLevelType w:val="hybridMultilevel"/>
    <w:tmpl w:val="F7B801A4"/>
    <w:lvl w:ilvl="0" w:tplc="95C0634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3573092"/>
    <w:multiLevelType w:val="hybridMultilevel"/>
    <w:tmpl w:val="2410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2195C"/>
    <w:multiLevelType w:val="hybridMultilevel"/>
    <w:tmpl w:val="4E9AC0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06"/>
    <w:rsid w:val="000021D2"/>
    <w:rsid w:val="0001405E"/>
    <w:rsid w:val="00025045"/>
    <w:rsid w:val="00040E84"/>
    <w:rsid w:val="00042002"/>
    <w:rsid w:val="0005036D"/>
    <w:rsid w:val="00073DDC"/>
    <w:rsid w:val="0008154C"/>
    <w:rsid w:val="00081694"/>
    <w:rsid w:val="000A0C73"/>
    <w:rsid w:val="000A37F1"/>
    <w:rsid w:val="000C6E09"/>
    <w:rsid w:val="000D527F"/>
    <w:rsid w:val="00136746"/>
    <w:rsid w:val="00143577"/>
    <w:rsid w:val="001462DE"/>
    <w:rsid w:val="001800E8"/>
    <w:rsid w:val="00182A89"/>
    <w:rsid w:val="00191B84"/>
    <w:rsid w:val="001A3040"/>
    <w:rsid w:val="001A5D5A"/>
    <w:rsid w:val="001E7599"/>
    <w:rsid w:val="001F0802"/>
    <w:rsid w:val="001F2635"/>
    <w:rsid w:val="001F6FE1"/>
    <w:rsid w:val="00201624"/>
    <w:rsid w:val="002031F1"/>
    <w:rsid w:val="00230B6C"/>
    <w:rsid w:val="002546D5"/>
    <w:rsid w:val="00264524"/>
    <w:rsid w:val="002703E3"/>
    <w:rsid w:val="00271EC2"/>
    <w:rsid w:val="00275926"/>
    <w:rsid w:val="002A7BE3"/>
    <w:rsid w:val="002B23DC"/>
    <w:rsid w:val="002B3584"/>
    <w:rsid w:val="002B7DBF"/>
    <w:rsid w:val="002C00F5"/>
    <w:rsid w:val="002C4EA6"/>
    <w:rsid w:val="002C5A28"/>
    <w:rsid w:val="002E5306"/>
    <w:rsid w:val="002F0FE6"/>
    <w:rsid w:val="002F2172"/>
    <w:rsid w:val="00317914"/>
    <w:rsid w:val="00322164"/>
    <w:rsid w:val="0032487D"/>
    <w:rsid w:val="00327DA2"/>
    <w:rsid w:val="0035763A"/>
    <w:rsid w:val="003719E7"/>
    <w:rsid w:val="00373D31"/>
    <w:rsid w:val="00394247"/>
    <w:rsid w:val="003A0F06"/>
    <w:rsid w:val="003F0915"/>
    <w:rsid w:val="003F5D77"/>
    <w:rsid w:val="00402E61"/>
    <w:rsid w:val="00411D3E"/>
    <w:rsid w:val="0041493E"/>
    <w:rsid w:val="004313E8"/>
    <w:rsid w:val="00433E4F"/>
    <w:rsid w:val="00455104"/>
    <w:rsid w:val="004735FB"/>
    <w:rsid w:val="00475BF4"/>
    <w:rsid w:val="00475C96"/>
    <w:rsid w:val="00483149"/>
    <w:rsid w:val="00483370"/>
    <w:rsid w:val="00483D67"/>
    <w:rsid w:val="0048579F"/>
    <w:rsid w:val="00491DAD"/>
    <w:rsid w:val="004A31F0"/>
    <w:rsid w:val="004B4983"/>
    <w:rsid w:val="004C5BF2"/>
    <w:rsid w:val="004D44ED"/>
    <w:rsid w:val="004D5EE9"/>
    <w:rsid w:val="004E529F"/>
    <w:rsid w:val="004F329C"/>
    <w:rsid w:val="004F379F"/>
    <w:rsid w:val="00573507"/>
    <w:rsid w:val="005741FB"/>
    <w:rsid w:val="005A4FE1"/>
    <w:rsid w:val="005A5649"/>
    <w:rsid w:val="005C3242"/>
    <w:rsid w:val="005E5EA3"/>
    <w:rsid w:val="005F3246"/>
    <w:rsid w:val="006259EE"/>
    <w:rsid w:val="0063020A"/>
    <w:rsid w:val="006602D3"/>
    <w:rsid w:val="00667291"/>
    <w:rsid w:val="006869EA"/>
    <w:rsid w:val="00695540"/>
    <w:rsid w:val="006A4974"/>
    <w:rsid w:val="006B0446"/>
    <w:rsid w:val="006C15FF"/>
    <w:rsid w:val="006E68A1"/>
    <w:rsid w:val="00706081"/>
    <w:rsid w:val="007500F1"/>
    <w:rsid w:val="00756234"/>
    <w:rsid w:val="00786B0B"/>
    <w:rsid w:val="007A0BCD"/>
    <w:rsid w:val="007C3B80"/>
    <w:rsid w:val="007D57D2"/>
    <w:rsid w:val="008362AF"/>
    <w:rsid w:val="00860185"/>
    <w:rsid w:val="00887103"/>
    <w:rsid w:val="008878D9"/>
    <w:rsid w:val="008D4ECC"/>
    <w:rsid w:val="008D5381"/>
    <w:rsid w:val="008E1345"/>
    <w:rsid w:val="008E1A97"/>
    <w:rsid w:val="008E6D78"/>
    <w:rsid w:val="008F0A07"/>
    <w:rsid w:val="00903C15"/>
    <w:rsid w:val="009041E8"/>
    <w:rsid w:val="00911BC3"/>
    <w:rsid w:val="009125CD"/>
    <w:rsid w:val="00923D9B"/>
    <w:rsid w:val="009340C5"/>
    <w:rsid w:val="0093696A"/>
    <w:rsid w:val="00946938"/>
    <w:rsid w:val="009477C3"/>
    <w:rsid w:val="0094797A"/>
    <w:rsid w:val="00971DC1"/>
    <w:rsid w:val="00973E10"/>
    <w:rsid w:val="00977BFA"/>
    <w:rsid w:val="00987F91"/>
    <w:rsid w:val="009A32AF"/>
    <w:rsid w:val="009C566B"/>
    <w:rsid w:val="009D0387"/>
    <w:rsid w:val="009E237D"/>
    <w:rsid w:val="00A0768F"/>
    <w:rsid w:val="00A10304"/>
    <w:rsid w:val="00A11BF9"/>
    <w:rsid w:val="00A21B46"/>
    <w:rsid w:val="00A26535"/>
    <w:rsid w:val="00A45D72"/>
    <w:rsid w:val="00A5743E"/>
    <w:rsid w:val="00A628C1"/>
    <w:rsid w:val="00A7039C"/>
    <w:rsid w:val="00A772A7"/>
    <w:rsid w:val="00A84338"/>
    <w:rsid w:val="00A96E6C"/>
    <w:rsid w:val="00AA08B4"/>
    <w:rsid w:val="00AC0F8F"/>
    <w:rsid w:val="00AE217E"/>
    <w:rsid w:val="00AE3F29"/>
    <w:rsid w:val="00AF471D"/>
    <w:rsid w:val="00B217F7"/>
    <w:rsid w:val="00B35178"/>
    <w:rsid w:val="00B4163F"/>
    <w:rsid w:val="00B66428"/>
    <w:rsid w:val="00B91603"/>
    <w:rsid w:val="00BB2706"/>
    <w:rsid w:val="00C157E7"/>
    <w:rsid w:val="00C15C28"/>
    <w:rsid w:val="00C3403B"/>
    <w:rsid w:val="00C36D38"/>
    <w:rsid w:val="00C76CCA"/>
    <w:rsid w:val="00C77CFC"/>
    <w:rsid w:val="00C83293"/>
    <w:rsid w:val="00C8634B"/>
    <w:rsid w:val="00C918DD"/>
    <w:rsid w:val="00CA165C"/>
    <w:rsid w:val="00CA1C39"/>
    <w:rsid w:val="00CA69B0"/>
    <w:rsid w:val="00CB6E21"/>
    <w:rsid w:val="00CC06BD"/>
    <w:rsid w:val="00CC4D4A"/>
    <w:rsid w:val="00CD0E8D"/>
    <w:rsid w:val="00CD3AD0"/>
    <w:rsid w:val="00D20990"/>
    <w:rsid w:val="00D34818"/>
    <w:rsid w:val="00D659CC"/>
    <w:rsid w:val="00D725D4"/>
    <w:rsid w:val="00D75340"/>
    <w:rsid w:val="00D93639"/>
    <w:rsid w:val="00DA0291"/>
    <w:rsid w:val="00DA0DBE"/>
    <w:rsid w:val="00DA69A8"/>
    <w:rsid w:val="00DB58A4"/>
    <w:rsid w:val="00DD25BC"/>
    <w:rsid w:val="00E06DF7"/>
    <w:rsid w:val="00E13186"/>
    <w:rsid w:val="00E16A01"/>
    <w:rsid w:val="00E269FE"/>
    <w:rsid w:val="00E308F3"/>
    <w:rsid w:val="00E61965"/>
    <w:rsid w:val="00E73B77"/>
    <w:rsid w:val="00E74F4C"/>
    <w:rsid w:val="00E96566"/>
    <w:rsid w:val="00EB30CB"/>
    <w:rsid w:val="00ED726C"/>
    <w:rsid w:val="00F05C01"/>
    <w:rsid w:val="00F24CD3"/>
    <w:rsid w:val="00F27D5C"/>
    <w:rsid w:val="00F71FAF"/>
    <w:rsid w:val="00F96A35"/>
    <w:rsid w:val="00FA7240"/>
    <w:rsid w:val="00FB01AA"/>
    <w:rsid w:val="00FB15A6"/>
    <w:rsid w:val="00FB3097"/>
    <w:rsid w:val="00FB783A"/>
    <w:rsid w:val="00FC1CD5"/>
    <w:rsid w:val="00FC31D1"/>
    <w:rsid w:val="00FC39D9"/>
    <w:rsid w:val="00FC4E0E"/>
    <w:rsid w:val="00FD1322"/>
    <w:rsid w:val="00FD3CBE"/>
    <w:rsid w:val="00FD56C0"/>
    <w:rsid w:val="00FE138A"/>
    <w:rsid w:val="00FE1C81"/>
    <w:rsid w:val="00FF35C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E146C-FF5A-41EA-BA87-999C4EC7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D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8D"/>
  </w:style>
  <w:style w:type="paragraph" w:styleId="Stopka">
    <w:name w:val="footer"/>
    <w:basedOn w:val="Normalny"/>
    <w:link w:val="StopkaZnak"/>
    <w:uiPriority w:val="99"/>
    <w:unhideWhenUsed/>
    <w:rsid w:val="00CD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8D"/>
  </w:style>
  <w:style w:type="paragraph" w:styleId="Tekstdymka">
    <w:name w:val="Balloon Text"/>
    <w:basedOn w:val="Normalny"/>
    <w:link w:val="TekstdymkaZnak"/>
    <w:uiPriority w:val="99"/>
    <w:semiHidden/>
    <w:unhideWhenUsed/>
    <w:rsid w:val="009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F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F040-E185-451B-9669-CA9332CF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</cp:lastModifiedBy>
  <cp:revision>119</cp:revision>
  <cp:lastPrinted>2016-06-28T07:39:00Z</cp:lastPrinted>
  <dcterms:created xsi:type="dcterms:W3CDTF">2011-08-30T09:09:00Z</dcterms:created>
  <dcterms:modified xsi:type="dcterms:W3CDTF">2016-07-06T07:05:00Z</dcterms:modified>
</cp:coreProperties>
</file>